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310F" w14:textId="4846CBD9" w:rsidR="00CC0618" w:rsidRDefault="00720CBC" w:rsidP="00CC0618">
      <w:r>
        <w:rPr>
          <w:rFonts w:hint="eastAsia"/>
        </w:rPr>
        <w:t>视频</w:t>
      </w:r>
      <w:r w:rsidR="00CC0618">
        <w:rPr>
          <w:rFonts w:hint="eastAsia"/>
        </w:rPr>
        <w:t>P</w:t>
      </w:r>
      <w:r w:rsidR="00CC0618">
        <w:t>10</w:t>
      </w:r>
      <w:r w:rsidR="00C33255">
        <w:t>6</w:t>
      </w:r>
      <w:r w:rsidR="00CC0618" w:rsidRPr="003435BF">
        <w:rPr>
          <w:rFonts w:ascii="MS Gothic" w:eastAsia="MS Gothic" w:hAnsi="MS Gothic" w:cs="MS Gothic" w:hint="eastAsia"/>
        </w:rPr>
        <w:t>〜</w:t>
      </w:r>
      <w:r w:rsidR="00CC0618">
        <w:rPr>
          <w:rFonts w:hint="eastAsia"/>
        </w:rPr>
        <w:t>P</w:t>
      </w:r>
      <w:r w:rsidR="00CC0618">
        <w:t>10</w:t>
      </w:r>
      <w:r w:rsidR="00C33255">
        <w:t>7</w:t>
      </w:r>
      <w:r w:rsidR="00CC0618">
        <w:rPr>
          <w:rFonts w:hint="eastAsia"/>
        </w:rPr>
        <w:t>：</w:t>
      </w:r>
      <w:hyperlink r:id="rId6" w:history="1">
        <w:r w:rsidR="00BA5A8F">
          <w:rPr>
            <w:rStyle w:val="af8"/>
          </w:rPr>
          <w:t>https://www.bilibili.com/video/BV1ym4y1D7RW?p=106</w:t>
        </w:r>
      </w:hyperlink>
    </w:p>
    <w:p w14:paraId="73A06968" w14:textId="6B2F6B72" w:rsidR="00CC0618" w:rsidRDefault="00CC0618" w:rsidP="00CC0618"/>
    <w:p w14:paraId="3EC02DC6" w14:textId="4EB038D1" w:rsidR="00851557" w:rsidRDefault="00851557" w:rsidP="00F963BE">
      <w:pPr>
        <w:pStyle w:val="1"/>
      </w:pPr>
      <w:r>
        <w:rPr>
          <w:rFonts w:hint="eastAsia"/>
        </w:rPr>
        <w:t>Cache</w:t>
      </w:r>
    </w:p>
    <w:p w14:paraId="6F28AA54" w14:textId="035F3592" w:rsidR="00943802" w:rsidRDefault="00DC7BFD" w:rsidP="00CC0618">
      <w:r>
        <w:rPr>
          <w:rFonts w:hint="eastAsia"/>
        </w:rPr>
        <w:t>直接映像：冲突多，关系固定</w:t>
      </w:r>
    </w:p>
    <w:p w14:paraId="02A314C9" w14:textId="1FDD0950" w:rsidR="00DC7BFD" w:rsidRDefault="00DC7BFD" w:rsidP="00CC0618">
      <w:r>
        <w:rPr>
          <w:rFonts w:hint="eastAsia"/>
        </w:rPr>
        <w:t>全相联映像：冲突少，关系不固定，主存中的一块可以映射到</w:t>
      </w:r>
      <w:r>
        <w:rPr>
          <w:rFonts w:hint="eastAsia"/>
        </w:rPr>
        <w:t>Cache</w:t>
      </w:r>
      <w:r>
        <w:rPr>
          <w:rFonts w:hint="eastAsia"/>
        </w:rPr>
        <w:t>中的任意一块，除非</w:t>
      </w:r>
      <w:r>
        <w:rPr>
          <w:rFonts w:hint="eastAsia"/>
        </w:rPr>
        <w:t>Cache</w:t>
      </w:r>
      <w:r>
        <w:rPr>
          <w:rFonts w:hint="eastAsia"/>
        </w:rPr>
        <w:t>满了才需要替换。</w:t>
      </w:r>
    </w:p>
    <w:p w14:paraId="7DBAF6E2" w14:textId="689318B6" w:rsidR="00DC7BFD" w:rsidRDefault="00DC7BFD" w:rsidP="00CC0618">
      <w:r>
        <w:rPr>
          <w:rFonts w:hint="eastAsia"/>
        </w:rPr>
        <w:t>组相联影响：冲突较少，是直接映像与全相联映像的折中</w:t>
      </w:r>
    </w:p>
    <w:p w14:paraId="649C0F8A" w14:textId="77777777" w:rsidR="00DC7BFD" w:rsidRDefault="00DC7BFD" w:rsidP="00CC0618"/>
    <w:p w14:paraId="708868BA" w14:textId="5C683AD6" w:rsidR="00943802" w:rsidRPr="00943802" w:rsidRDefault="00943802" w:rsidP="00CC0618">
      <w:r>
        <w:rPr>
          <w:rFonts w:hint="eastAsia"/>
        </w:rPr>
        <w:t>哪个</w:t>
      </w:r>
      <w:r>
        <w:rPr>
          <w:rFonts w:hint="eastAsia"/>
        </w:rPr>
        <w:t>Cache</w:t>
      </w:r>
      <w:r>
        <w:rPr>
          <w:rFonts w:hint="eastAsia"/>
        </w:rPr>
        <w:t>与主存的地址映射记住：由硬件自动完成就完事啦</w:t>
      </w:r>
      <w:r>
        <w:rPr>
          <w:rFonts w:hint="eastAsia"/>
        </w:rPr>
        <w:t>~</w:t>
      </w:r>
    </w:p>
    <w:p w14:paraId="55338DF2" w14:textId="77777777" w:rsidR="00943802" w:rsidRDefault="00943802" w:rsidP="00CC0618"/>
    <w:p w14:paraId="67059444" w14:textId="10FE8723" w:rsidR="007C4358" w:rsidRDefault="007C4358" w:rsidP="007C4358">
      <w:pPr>
        <w:pStyle w:val="1"/>
      </w:pPr>
      <w:r>
        <w:rPr>
          <w:rFonts w:hint="eastAsia"/>
        </w:rPr>
        <w:t>Cache</w:t>
      </w:r>
      <w:r>
        <w:rPr>
          <w:rFonts w:hint="eastAsia"/>
        </w:rPr>
        <w:t>概念</w:t>
      </w:r>
    </w:p>
    <w:p w14:paraId="5C15DDAD" w14:textId="77777777" w:rsidR="007C4358" w:rsidRPr="005B17BA" w:rsidRDefault="007C4358" w:rsidP="007C4358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的叙述中，正确的是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71CFECD5" w14:textId="77777777" w:rsidR="007C4358" w:rsidRDefault="007C4358" w:rsidP="007C43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在容量确定的情况下，替换算法的时间复杂度是影响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命中率的关</w:t>
      </w:r>
    </w:p>
    <w:p w14:paraId="10B4E4ED" w14:textId="048B5F33" w:rsidR="007C4358" w:rsidRPr="007C4358" w:rsidRDefault="007C4358" w:rsidP="007C4358">
      <w:pPr>
        <w:ind w:firstLine="1179"/>
      </w:pPr>
      <w:r w:rsidRPr="007C4358">
        <w:rPr>
          <w:rFonts w:hint="eastAsia"/>
        </w:rPr>
        <w:t>键因素</w:t>
      </w:r>
    </w:p>
    <w:p w14:paraId="06BF2547" w14:textId="77777777" w:rsidR="007C4358" w:rsidRPr="005B17BA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的设计思想是在合理成本下提高命中率</w:t>
      </w:r>
    </w:p>
    <w:p w14:paraId="6E05CBB7" w14:textId="77777777" w:rsidR="007C4358" w:rsidRPr="005B17BA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的设计目标是容量尽可能与主存容量相等</w:t>
      </w:r>
    </w:p>
    <w:p w14:paraId="6F650AC9" w14:textId="111ADAE2" w:rsidR="007C4358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cs="Arial"/>
        </w:rPr>
        <w:t>CPU</w:t>
      </w:r>
      <w:r w:rsidRPr="005B17BA">
        <w:rPr>
          <w:rFonts w:ascii="宋体" w:hAnsi="宋体" w:hint="eastAsia"/>
        </w:rPr>
        <w:t>中的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容量应大于</w:t>
      </w:r>
      <w:r w:rsidRPr="007E420F">
        <w:rPr>
          <w:rFonts w:hint="eastAsia"/>
        </w:rPr>
        <w:t>CPU</w:t>
      </w:r>
      <w:r w:rsidRPr="005B17BA">
        <w:rPr>
          <w:rFonts w:ascii="宋体" w:hAnsi="宋体" w:hint="eastAsia"/>
        </w:rPr>
        <w:t>之外的</w:t>
      </w:r>
      <w:r w:rsidRPr="007E420F">
        <w:rPr>
          <w:rFonts w:cs="Arial"/>
        </w:rPr>
        <w:t>Cache</w:t>
      </w:r>
      <w:r w:rsidRPr="005B17BA">
        <w:rPr>
          <w:rFonts w:ascii="宋体" w:hAnsi="宋体" w:hint="eastAsia"/>
        </w:rPr>
        <w:t>容量</w:t>
      </w:r>
    </w:p>
    <w:p w14:paraId="4E4BBB56" w14:textId="77777777" w:rsidR="007C4358" w:rsidRPr="005B17BA" w:rsidRDefault="007C4358" w:rsidP="007C4358">
      <w:pPr>
        <w:rPr>
          <w:rFonts w:ascii="宋体" w:hAnsi="宋体"/>
        </w:rPr>
      </w:pPr>
    </w:p>
    <w:p w14:paraId="45FB7E4B" w14:textId="77777777" w:rsidR="007C4358" w:rsidRPr="008F1B62" w:rsidRDefault="007C4358" w:rsidP="007C4358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Cache</w:t>
      </w:r>
      <w:r w:rsidRPr="008F1B62">
        <w:rPr>
          <w:rFonts w:asciiTheme="minorEastAsia" w:hAnsiTheme="minorEastAsia" w:hint="eastAsia"/>
        </w:rPr>
        <w:t>的地址映像方式中，发生块冲突次数最小的是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C28CFE5" w14:textId="4B42FBF0" w:rsidR="007C4358" w:rsidRDefault="007C4358" w:rsidP="007C435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>
        <w:rPr>
          <w:rFonts w:asciiTheme="minorEastAsia" w:hAnsiTheme="minorEastAsia"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0A1037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全相联映像</w:t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组相联映像</w:t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直接映像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无法确定</w:t>
      </w:r>
    </w:p>
    <w:p w14:paraId="2BDFE01B" w14:textId="77777777" w:rsidR="007C4358" w:rsidRPr="008F1B62" w:rsidRDefault="007C4358" w:rsidP="007C4358">
      <w:pPr>
        <w:rPr>
          <w:rFonts w:asciiTheme="minorEastAsia" w:hAnsiTheme="minorEastAsia"/>
        </w:rPr>
      </w:pPr>
    </w:p>
    <w:p w14:paraId="24BC7D6D" w14:textId="77777777" w:rsidR="007C4358" w:rsidRPr="002B4460" w:rsidRDefault="007C4358" w:rsidP="007C4358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主存与</w:t>
      </w:r>
      <w:r w:rsidRPr="007E420F">
        <w:rPr>
          <w:rFonts w:hint="eastAsia"/>
        </w:rPr>
        <w:t>Cache</w:t>
      </w:r>
      <w:r w:rsidRPr="002B4460">
        <w:rPr>
          <w:rFonts w:asciiTheme="minorEastAsia" w:hAnsiTheme="minorEastAsia" w:hint="eastAsia"/>
        </w:rPr>
        <w:t>的地址映射方式中，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方式可以实现主存任意一块装入</w:t>
      </w:r>
      <w:r w:rsidRPr="007E420F">
        <w:rPr>
          <w:rFonts w:hint="eastAsia"/>
        </w:rPr>
        <w:t>Cache</w:t>
      </w:r>
      <w:r w:rsidRPr="002B4460">
        <w:rPr>
          <w:rFonts w:asciiTheme="minorEastAsia" w:hAnsiTheme="minorEastAsia" w:hint="eastAsia"/>
        </w:rPr>
        <w:t>中任意位置，只有装满才需要替换。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6E249463" w14:textId="77777777" w:rsidR="007C4358" w:rsidRPr="002B4460" w:rsidRDefault="007C4358" w:rsidP="007C435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全相联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直接映射</w:t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组相联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串并联</w:t>
      </w:r>
    </w:p>
    <w:p w14:paraId="7DD096B6" w14:textId="61D6ECBA" w:rsidR="007C4358" w:rsidRDefault="007C4358" w:rsidP="007C4358"/>
    <w:p w14:paraId="051B9E63" w14:textId="0F97E2EE" w:rsidR="00117647" w:rsidRDefault="00117647" w:rsidP="007C4358"/>
    <w:p w14:paraId="50E98952" w14:textId="2A45E5DB" w:rsidR="00117647" w:rsidRDefault="00117647" w:rsidP="007C4358"/>
    <w:p w14:paraId="568FDEF2" w14:textId="77777777" w:rsidR="00117647" w:rsidRDefault="00117647" w:rsidP="007C4358"/>
    <w:p w14:paraId="4632CAD7" w14:textId="77777777" w:rsidR="007C4358" w:rsidRPr="005F6698" w:rsidRDefault="007C4358" w:rsidP="007C4358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以下关于</w:t>
      </w:r>
      <w:r w:rsidRPr="007E420F">
        <w:rPr>
          <w:rFonts w:hint="eastAsia"/>
        </w:rPr>
        <w:t>Cache</w:t>
      </w:r>
      <w:r>
        <w:rPr>
          <w:rFonts w:ascii="宋体" w:hAnsi="宋体" w:hint="eastAsia"/>
        </w:rPr>
        <w:t>（</w:t>
      </w:r>
      <w:r w:rsidRPr="004B3F64">
        <w:rPr>
          <w:rFonts w:ascii="宋体" w:hAnsi="宋体" w:hint="eastAsia"/>
        </w:rPr>
        <w:t>高速缓冲存储器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的叙述中，不正确的是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5F6698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259C645D" w14:textId="77777777" w:rsidR="007C4358" w:rsidRPr="004B3F64" w:rsidRDefault="007C4358" w:rsidP="007C435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945009">
        <w:rPr>
          <w:rFonts w:ascii="Consolas" w:hAnsi="Consolas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的设置扩大了主存的容量</w:t>
      </w:r>
    </w:p>
    <w:p w14:paraId="7BC2F77B" w14:textId="77777777" w:rsidR="007C4358" w:rsidRPr="004B3F64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的内容是主存部分内容的拷贝</w:t>
      </w:r>
    </w:p>
    <w:p w14:paraId="019D36A1" w14:textId="77777777" w:rsidR="007C4358" w:rsidRPr="004B3F64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的命中率并不随其容量增大线性地提高</w:t>
      </w:r>
    </w:p>
    <w:p w14:paraId="0745653B" w14:textId="77777777" w:rsidR="007C4358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Cache</w:t>
      </w:r>
      <w:r w:rsidRPr="004B3F64">
        <w:rPr>
          <w:rFonts w:ascii="宋体" w:hAnsi="宋体" w:hint="eastAsia"/>
        </w:rPr>
        <w:t>位于主存与</w:t>
      </w:r>
      <w:r w:rsidRPr="007E420F">
        <w:rPr>
          <w:rFonts w:hint="eastAsia"/>
        </w:rPr>
        <w:t>CPU</w:t>
      </w:r>
      <w:r w:rsidRPr="004B3F64">
        <w:rPr>
          <w:rFonts w:ascii="宋体" w:hAnsi="宋体" w:hint="eastAsia"/>
        </w:rPr>
        <w:t>之间</w:t>
      </w:r>
    </w:p>
    <w:p w14:paraId="1218B629" w14:textId="77777777" w:rsidR="00141AA5" w:rsidRPr="007C4358" w:rsidRDefault="00141AA5" w:rsidP="007C4358"/>
    <w:p w14:paraId="0F32671B" w14:textId="77777777" w:rsidR="007C4358" w:rsidRPr="004D4717" w:rsidRDefault="007C4358" w:rsidP="007C4358">
      <w:pPr>
        <w:ind w:firstLine="420"/>
        <w:rPr>
          <w:rFonts w:asciiTheme="minorEastAsia" w:hAnsiTheme="minorEastAsia"/>
        </w:rPr>
      </w:pPr>
      <w:r w:rsidRPr="004D4717">
        <w:rPr>
          <w:rFonts w:asciiTheme="minorEastAsia" w:hAnsiTheme="minorEastAsia"/>
        </w:rPr>
        <w:t>在</w:t>
      </w:r>
      <w:r>
        <w:t>CPU</w:t>
      </w:r>
      <w:r w:rsidRPr="004D4717">
        <w:rPr>
          <w:rFonts w:asciiTheme="minorEastAsia" w:hAnsiTheme="minorEastAsia"/>
        </w:rPr>
        <w:t>内外常需设置多级高速缓存</w:t>
      </w:r>
      <w:r>
        <w:t>（</w:t>
      </w:r>
      <w:r>
        <w:t>C</w:t>
      </w:r>
      <w:r w:rsidRPr="007E420F">
        <w:t>ache</w:t>
      </w:r>
      <w:r>
        <w:t>）</w:t>
      </w:r>
      <w:r w:rsidRPr="004D4717">
        <w:rPr>
          <w:rFonts w:asciiTheme="minorEastAsia" w:hAnsiTheme="minorEastAsia"/>
        </w:rPr>
        <w:t>，主要目的是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4D4717">
        <w:rPr>
          <w:rFonts w:asciiTheme="minorEastAsia" w:hAnsiTheme="minor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BAA33E1" w14:textId="77777777" w:rsidR="007C4358" w:rsidRPr="004D4717" w:rsidRDefault="007C4358" w:rsidP="007C435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t>1</w:t>
      </w:r>
      <w:r>
        <w:rPr>
          <w:rFonts w:asciiTheme="minorEastAsia" w:hAnsiTheme="minorEastAsia"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F57E2D">
        <w:rPr>
          <w:rFonts w:ascii="Consolas" w:hAnsi="Consolas"/>
        </w:rPr>
        <w:t xml:space="preserve"> </w:t>
      </w:r>
      <w:r w:rsidRPr="007E420F">
        <w:t>A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扩大主存的存储容量</w:t>
      </w:r>
    </w:p>
    <w:p w14:paraId="6B94F3A3" w14:textId="77777777" w:rsidR="007C4358" w:rsidRPr="004D4717" w:rsidRDefault="007C4358" w:rsidP="007C4358">
      <w:pPr>
        <w:ind w:firstLine="1179"/>
        <w:rPr>
          <w:rFonts w:asciiTheme="minorEastAsia" w:hAnsiTheme="minorEastAsia"/>
        </w:rPr>
      </w:pPr>
      <w:r w:rsidRPr="007E420F">
        <w:t>B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提高</w:t>
      </w:r>
      <w:r>
        <w:t>CPU</w:t>
      </w:r>
      <w:r w:rsidRPr="004D4717">
        <w:rPr>
          <w:rFonts w:asciiTheme="minorEastAsia" w:hAnsiTheme="minorEastAsia"/>
        </w:rPr>
        <w:t>访问主存数据或指令的效率</w:t>
      </w:r>
    </w:p>
    <w:p w14:paraId="4C539732" w14:textId="77777777" w:rsidR="007C4358" w:rsidRPr="004D4717" w:rsidRDefault="007C4358" w:rsidP="007C4358">
      <w:pPr>
        <w:ind w:firstLine="1179"/>
        <w:rPr>
          <w:rFonts w:asciiTheme="minorEastAsia" w:hAnsiTheme="minorEastAsia"/>
        </w:rPr>
      </w:pPr>
      <w:r w:rsidRPr="007E420F">
        <w:t>C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扩大存储系统的存量</w:t>
      </w:r>
    </w:p>
    <w:p w14:paraId="3DDC310E" w14:textId="77777777" w:rsidR="007C4358" w:rsidRDefault="007C4358" w:rsidP="007C4358">
      <w:pPr>
        <w:ind w:firstLine="1179"/>
        <w:rPr>
          <w:rFonts w:asciiTheme="minorEastAsia" w:hAnsiTheme="minorEastAsia"/>
        </w:rPr>
      </w:pPr>
      <w:r w:rsidRPr="007E420F">
        <w:t>D</w:t>
      </w:r>
      <w:r w:rsidRPr="006D3701">
        <w:rPr>
          <w:rFonts w:ascii="Consolas" w:hAnsi="Consolas" w:hint="eastAsia"/>
        </w:rPr>
        <w:t>.</w:t>
      </w:r>
      <w:r w:rsidRPr="00F57E2D">
        <w:rPr>
          <w:rFonts w:ascii="Consolas" w:hAnsi="Consolas" w:hint="eastAsia"/>
        </w:rPr>
        <w:t xml:space="preserve"> </w:t>
      </w:r>
      <w:r w:rsidRPr="004D4717">
        <w:rPr>
          <w:rFonts w:asciiTheme="minorEastAsia" w:hAnsiTheme="minorEastAsia"/>
        </w:rPr>
        <w:t>提高</w:t>
      </w:r>
      <w:r>
        <w:t>CPU</w:t>
      </w:r>
      <w:r w:rsidRPr="004D4717">
        <w:rPr>
          <w:rFonts w:asciiTheme="minorEastAsia" w:hAnsiTheme="minorEastAsia"/>
        </w:rPr>
        <w:t>访问内外存储器的速度</w:t>
      </w:r>
    </w:p>
    <w:p w14:paraId="37224D49" w14:textId="591105CE" w:rsidR="00141AA5" w:rsidRDefault="00141AA5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662CB706" w14:textId="5B916970" w:rsidR="00C4528D" w:rsidRDefault="007C4358" w:rsidP="00C4528D">
      <w:pPr>
        <w:pStyle w:val="1"/>
      </w:pPr>
      <w:r>
        <w:rPr>
          <w:rFonts w:hint="eastAsia"/>
        </w:rPr>
        <w:lastRenderedPageBreak/>
        <w:t>Cache</w:t>
      </w:r>
      <w:r>
        <w:rPr>
          <w:rFonts w:hint="eastAsia"/>
        </w:rPr>
        <w:t>与主存的映射</w:t>
      </w:r>
    </w:p>
    <w:p w14:paraId="4BCD7418" w14:textId="77777777" w:rsidR="007C4358" w:rsidRPr="00E64E9C" w:rsidRDefault="007C4358" w:rsidP="007C4358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在程序的执行过程中，</w:t>
      </w:r>
      <w:r w:rsidRPr="007E420F">
        <w:rPr>
          <w:rFonts w:hint="eastAsia"/>
        </w:rPr>
        <w:t>Cache</w:t>
      </w:r>
      <w:r w:rsidRPr="00E64E9C">
        <w:rPr>
          <w:rFonts w:ascii="宋体" w:hAnsi="宋体" w:hint="eastAsia"/>
        </w:rPr>
        <w:t>与主存的地址映像由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23EB8CE5" w14:textId="77777777" w:rsidR="007C4358" w:rsidRPr="00E64E9C" w:rsidRDefault="007C4358" w:rsidP="007C43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9006D4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专门的硬件自动完成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程序员进行调度</w:t>
      </w:r>
    </w:p>
    <w:p w14:paraId="1E88EE4E" w14:textId="63C7F54F" w:rsidR="007C4358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操作系统进行管理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程序员和操作系统共同协调完成</w:t>
      </w:r>
    </w:p>
    <w:p w14:paraId="091AD0B6" w14:textId="77777777" w:rsidR="007C4358" w:rsidRPr="00E64E9C" w:rsidRDefault="007C4358" w:rsidP="007C4358">
      <w:pPr>
        <w:rPr>
          <w:rFonts w:ascii="宋体" w:hAnsi="宋体"/>
        </w:rPr>
      </w:pPr>
    </w:p>
    <w:p w14:paraId="062AFA42" w14:textId="77777777" w:rsidR="007C4358" w:rsidRPr="00300091" w:rsidRDefault="007C4358" w:rsidP="007C4358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位于</w:t>
      </w:r>
      <w:r w:rsidRPr="007E420F">
        <w:rPr>
          <w:rFonts w:hint="eastAsia"/>
        </w:rPr>
        <w:t>CPU</w:t>
      </w:r>
      <w:r w:rsidRPr="00300091">
        <w:rPr>
          <w:rFonts w:ascii="宋体" w:hAnsi="宋体" w:hint="eastAsia"/>
        </w:rPr>
        <w:t>与主存之间的高速缓冲存储器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Cache</w:t>
      </w:r>
      <w:r>
        <w:rPr>
          <w:rFonts w:ascii="宋体" w:hAnsi="宋体" w:hint="eastAsia"/>
        </w:rPr>
        <w:t>）</w:t>
      </w:r>
      <w:r w:rsidRPr="00300091">
        <w:rPr>
          <w:rFonts w:ascii="宋体" w:hAnsi="宋体" w:hint="eastAsia"/>
        </w:rPr>
        <w:t>用于存放部分主存数据的拷贝，主存地址与</w:t>
      </w:r>
      <w:r w:rsidRPr="007E420F">
        <w:rPr>
          <w:rFonts w:hint="eastAsia"/>
        </w:rPr>
        <w:t>Cache</w:t>
      </w:r>
      <w:r w:rsidRPr="00300091">
        <w:rPr>
          <w:rFonts w:ascii="宋体" w:hAnsi="宋体" w:hint="eastAsia"/>
        </w:rPr>
        <w:t>地址之间的转换工作由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完成。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39CF7A3D" w14:textId="64C59701" w:rsidR="007C4358" w:rsidRDefault="007C4358" w:rsidP="007C43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硬件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软件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用户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程序员</w:t>
      </w:r>
    </w:p>
    <w:p w14:paraId="0B3EE6BF" w14:textId="77777777" w:rsidR="007C4358" w:rsidRPr="00300091" w:rsidRDefault="007C4358" w:rsidP="007C4358">
      <w:pPr>
        <w:rPr>
          <w:rFonts w:ascii="宋体" w:hAnsi="宋体"/>
        </w:rPr>
      </w:pPr>
    </w:p>
    <w:p w14:paraId="67913BD7" w14:textId="77777777" w:rsidR="007C4358" w:rsidRPr="00125CAD" w:rsidRDefault="007C4358" w:rsidP="007C4358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在程序执行过程中，</w:t>
      </w:r>
      <w:r w:rsidRPr="007E420F">
        <w:rPr>
          <w:rFonts w:hint="eastAsia"/>
        </w:rPr>
        <w:t>Cache</w:t>
      </w:r>
      <w:r w:rsidRPr="00125CAD">
        <w:rPr>
          <w:rFonts w:ascii="宋体" w:hAnsi="宋体" w:hint="eastAsia"/>
        </w:rPr>
        <w:t>与主存的地址映像由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49B1A476" w14:textId="77777777" w:rsidR="007C4358" w:rsidRDefault="007C4358" w:rsidP="007C43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硬件自动完成</w:t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程序员调度</w:t>
      </w:r>
    </w:p>
    <w:p w14:paraId="3EFF1849" w14:textId="416C62D8" w:rsidR="007C4358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操作系统管理</w:t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125CAD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程序员与操作系统协同完成</w:t>
      </w:r>
    </w:p>
    <w:p w14:paraId="7618BF20" w14:textId="77777777" w:rsidR="007C4358" w:rsidRPr="00125CAD" w:rsidRDefault="007C4358" w:rsidP="007C4358">
      <w:pPr>
        <w:rPr>
          <w:rFonts w:ascii="宋体" w:hAnsi="宋体"/>
        </w:rPr>
      </w:pPr>
    </w:p>
    <w:p w14:paraId="5B53850E" w14:textId="0726D7A6" w:rsidR="007C4358" w:rsidRDefault="007C4358" w:rsidP="007C4358">
      <w:pPr>
        <w:ind w:firstLine="420"/>
      </w:pPr>
      <w:r w:rsidRPr="00053217">
        <w:rPr>
          <w:rFonts w:asciiTheme="minorEastAsia" w:hAnsiTheme="minorEastAsia" w:hint="eastAsia"/>
        </w:rPr>
        <w:t>以下关于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与主存间地址映射的叙述中，正确的是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E245070" w14:textId="77777777" w:rsidR="007C4358" w:rsidRPr="00053217" w:rsidRDefault="007C4358" w:rsidP="007C435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3069C9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操作系统负责管理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</w:t>
      </w:r>
    </w:p>
    <w:p w14:paraId="422EB72C" w14:textId="77777777" w:rsidR="007C4358" w:rsidRPr="00053217" w:rsidRDefault="007C4358" w:rsidP="007C435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程序员需要通过编程来处理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</w:t>
      </w:r>
    </w:p>
    <w:p w14:paraId="1535EEB3" w14:textId="77777777" w:rsidR="007C4358" w:rsidRPr="00053217" w:rsidRDefault="007C4358" w:rsidP="007C435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应用软件对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与主存之间的地址映射进行调度</w:t>
      </w:r>
    </w:p>
    <w:p w14:paraId="51130917" w14:textId="2E69137B" w:rsidR="007C4358" w:rsidRDefault="007C4358" w:rsidP="007C435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053217">
        <w:rPr>
          <w:rFonts w:asciiTheme="minorEastAsia" w:hAnsiTheme="minorEastAsia" w:hint="eastAsia"/>
        </w:rPr>
        <w:t>由硬件自动完成</w:t>
      </w:r>
      <w:r w:rsidRPr="007E420F">
        <w:rPr>
          <w:rFonts w:hint="eastAsia"/>
        </w:rPr>
        <w:t>Cache</w:t>
      </w:r>
      <w:r w:rsidRPr="00053217">
        <w:rPr>
          <w:rFonts w:asciiTheme="minorEastAsia" w:hAnsiTheme="minorEastAsia" w:hint="eastAsia"/>
        </w:rPr>
        <w:t>与主存之间的地址映射</w:t>
      </w:r>
    </w:p>
    <w:p w14:paraId="101D1C0B" w14:textId="77777777" w:rsidR="007C4358" w:rsidRDefault="007C4358" w:rsidP="007C4358">
      <w:pPr>
        <w:rPr>
          <w:rFonts w:asciiTheme="minorEastAsia" w:hAnsiTheme="minorEastAsia"/>
        </w:rPr>
      </w:pPr>
    </w:p>
    <w:p w14:paraId="62509CCE" w14:textId="77777777" w:rsidR="007C4358" w:rsidRPr="003E072C" w:rsidRDefault="007C4358" w:rsidP="007C4358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在程序执行过程中，</w:t>
      </w:r>
      <w:r w:rsidRPr="007E420F">
        <w:rPr>
          <w:rFonts w:hint="eastAsia"/>
        </w:rPr>
        <w:t>Cache</w:t>
      </w:r>
      <w:r w:rsidRPr="003E072C">
        <w:rPr>
          <w:rFonts w:ascii="宋体" w:hAnsi="宋体" w:hint="eastAsia"/>
        </w:rPr>
        <w:t>与主存的地址映射是由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1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完成的。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99C88CA" w14:textId="47C99AFA" w:rsidR="007C4358" w:rsidRDefault="007C4358" w:rsidP="007C435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1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9F4329">
        <w:rPr>
          <w:rFonts w:ascii="Consolas" w:hAnsi="Consolas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操作系统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程序员调度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硬件自动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用户软件</w:t>
      </w:r>
    </w:p>
    <w:p w14:paraId="1C4B3F84" w14:textId="77777777" w:rsidR="007C4358" w:rsidRPr="003E072C" w:rsidRDefault="007C4358" w:rsidP="007C4358">
      <w:pPr>
        <w:rPr>
          <w:rFonts w:ascii="宋体" w:hAnsi="宋体"/>
        </w:rPr>
      </w:pPr>
    </w:p>
    <w:p w14:paraId="15389430" w14:textId="77777777" w:rsidR="007C4358" w:rsidRDefault="007C4358" w:rsidP="007C4358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在程序执行过程中，高速缓存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Cache</w:t>
      </w:r>
      <w:r>
        <w:rPr>
          <w:rFonts w:ascii="宋体" w:hAnsi="宋体" w:hint="eastAsia"/>
        </w:rPr>
        <w:t>）</w:t>
      </w:r>
      <w:r w:rsidRPr="00E01B9F">
        <w:rPr>
          <w:rFonts w:ascii="宋体" w:hAnsi="宋体" w:hint="eastAsia"/>
        </w:rPr>
        <w:t>与主存间的地址映射由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3699B102" w14:textId="77777777" w:rsidR="007C4358" w:rsidRDefault="007C4358" w:rsidP="007C435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</w:t>
      </w:r>
      <w:r>
        <w:rPr>
          <w:rFonts w:ascii="宋体" w:hAnsi="宋体" w:hint="eastAsia"/>
        </w:rPr>
        <w:t>）</w:t>
      </w:r>
      <w:r w:rsidRPr="00B2636F">
        <w:rPr>
          <w:rFonts w:ascii="Consolas" w:hAnsi="Consolas" w:hint="eastAsia"/>
        </w:rPr>
        <w:t xml:space="preserve"> </w:t>
      </w:r>
      <w:r w:rsidRPr="00B2636F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操作系统进行管理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存储管理软件进行管理</w:t>
      </w:r>
    </w:p>
    <w:p w14:paraId="41285CB6" w14:textId="77777777" w:rsidR="007C4358" w:rsidRPr="00E01B9F" w:rsidRDefault="007C4358" w:rsidP="007C435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程序员自行安排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硬件自动完成</w:t>
      </w:r>
    </w:p>
    <w:sectPr w:rsidR="007C4358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5728" w14:textId="77777777" w:rsidR="00C02EDA" w:rsidRDefault="00C02EDA" w:rsidP="00C4528D">
      <w:pPr>
        <w:spacing w:line="240" w:lineRule="auto"/>
      </w:pPr>
      <w:r>
        <w:separator/>
      </w:r>
    </w:p>
  </w:endnote>
  <w:endnote w:type="continuationSeparator" w:id="0">
    <w:p w14:paraId="3780EF0D" w14:textId="77777777" w:rsidR="00C02EDA" w:rsidRDefault="00C02EDA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0A84" w14:textId="77777777" w:rsidR="00C02EDA" w:rsidRDefault="00C02EDA" w:rsidP="00C4528D">
      <w:pPr>
        <w:spacing w:line="240" w:lineRule="auto"/>
      </w:pPr>
      <w:r>
        <w:separator/>
      </w:r>
    </w:p>
  </w:footnote>
  <w:footnote w:type="continuationSeparator" w:id="0">
    <w:p w14:paraId="42AA1E3F" w14:textId="77777777" w:rsidR="00C02EDA" w:rsidRDefault="00C02EDA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714A6"/>
    <w:rsid w:val="00117647"/>
    <w:rsid w:val="00141AA5"/>
    <w:rsid w:val="001522D8"/>
    <w:rsid w:val="001C10DE"/>
    <w:rsid w:val="002115FF"/>
    <w:rsid w:val="00251235"/>
    <w:rsid w:val="00312D78"/>
    <w:rsid w:val="004D24B1"/>
    <w:rsid w:val="005431FC"/>
    <w:rsid w:val="005E32A7"/>
    <w:rsid w:val="007077EF"/>
    <w:rsid w:val="00720CBC"/>
    <w:rsid w:val="007336AD"/>
    <w:rsid w:val="007A418F"/>
    <w:rsid w:val="007C4358"/>
    <w:rsid w:val="00851557"/>
    <w:rsid w:val="00943802"/>
    <w:rsid w:val="00A2133B"/>
    <w:rsid w:val="00AB5C6D"/>
    <w:rsid w:val="00AE022B"/>
    <w:rsid w:val="00B978A0"/>
    <w:rsid w:val="00BA5A8F"/>
    <w:rsid w:val="00BB00BD"/>
    <w:rsid w:val="00C02EDA"/>
    <w:rsid w:val="00C33255"/>
    <w:rsid w:val="00C4528D"/>
    <w:rsid w:val="00CC0618"/>
    <w:rsid w:val="00DC7BFD"/>
    <w:rsid w:val="00E025CF"/>
    <w:rsid w:val="00F963BE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CC0618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1C10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1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19</cp:revision>
  <dcterms:created xsi:type="dcterms:W3CDTF">2021-12-30T17:32:00Z</dcterms:created>
  <dcterms:modified xsi:type="dcterms:W3CDTF">2022-04-03T06:27:00Z</dcterms:modified>
</cp:coreProperties>
</file>